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E" w:rsidRDefault="00530F6E" w:rsidP="00530F6E">
      <w:pPr>
        <w:pStyle w:val="a3"/>
        <w:spacing w:before="66"/>
        <w:ind w:left="6407" w:right="90" w:firstLine="1865"/>
        <w:jc w:val="lef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от 16.08.2021 г.</w:t>
      </w:r>
      <w:r>
        <w:rPr>
          <w:spacing w:val="-2"/>
        </w:rPr>
        <w:t xml:space="preserve"> </w:t>
      </w:r>
      <w:r>
        <w:t>№54/4</w:t>
      </w:r>
    </w:p>
    <w:p w:rsidR="00530F6E" w:rsidRDefault="00530F6E" w:rsidP="00530F6E">
      <w:pPr>
        <w:pStyle w:val="a3"/>
        <w:ind w:left="0"/>
        <w:jc w:val="left"/>
        <w:rPr>
          <w:sz w:val="26"/>
        </w:rPr>
      </w:pPr>
    </w:p>
    <w:p w:rsidR="00530F6E" w:rsidRDefault="00530F6E" w:rsidP="00530F6E">
      <w:pPr>
        <w:pStyle w:val="a3"/>
        <w:spacing w:before="5"/>
        <w:ind w:left="0"/>
        <w:jc w:val="left"/>
        <w:rPr>
          <w:sz w:val="22"/>
        </w:rPr>
      </w:pPr>
    </w:p>
    <w:p w:rsidR="00530F6E" w:rsidRDefault="00530F6E" w:rsidP="00530F6E">
      <w:pPr>
        <w:pStyle w:val="1"/>
        <w:ind w:left="59" w:right="50"/>
      </w:pPr>
      <w:r>
        <w:t>ПОЛОЖЕНИЕ</w:t>
      </w:r>
    </w:p>
    <w:p w:rsidR="00530F6E" w:rsidRDefault="00530F6E" w:rsidP="00530F6E">
      <w:pPr>
        <w:ind w:left="58" w:right="50"/>
        <w:jc w:val="center"/>
        <w:rPr>
          <w:b/>
          <w:sz w:val="24"/>
        </w:rPr>
      </w:pPr>
      <w:r>
        <w:rPr>
          <w:b/>
          <w:sz w:val="24"/>
        </w:rPr>
        <w:t>о деятельности центра образования естественно-научной и технологической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ООШ №6.</w:t>
      </w:r>
    </w:p>
    <w:p w:rsidR="00530F6E" w:rsidRDefault="00530F6E" w:rsidP="00530F6E">
      <w:pPr>
        <w:pStyle w:val="a3"/>
        <w:ind w:left="0"/>
        <w:jc w:val="left"/>
        <w:rPr>
          <w:b/>
        </w:rPr>
      </w:pPr>
    </w:p>
    <w:p w:rsidR="00530F6E" w:rsidRDefault="00530F6E" w:rsidP="00530F6E">
      <w:pPr>
        <w:pStyle w:val="1"/>
        <w:spacing w:line="274" w:lineRule="exact"/>
        <w:jc w:val="both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30F6E" w:rsidRDefault="00530F6E" w:rsidP="00530F6E">
      <w:pPr>
        <w:pStyle w:val="a5"/>
        <w:numPr>
          <w:ilvl w:val="0"/>
          <w:numId w:val="1"/>
        </w:numPr>
        <w:tabs>
          <w:tab w:val="left" w:pos="446"/>
        </w:tabs>
        <w:ind w:right="107" w:firstLine="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 (далее – Центр) создан в целях развития и реализации основных 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направленностей.</w:t>
      </w:r>
    </w:p>
    <w:p w:rsidR="00530F6E" w:rsidRDefault="00530F6E" w:rsidP="00530F6E">
      <w:pPr>
        <w:pStyle w:val="a5"/>
        <w:numPr>
          <w:ilvl w:val="0"/>
          <w:numId w:val="1"/>
        </w:numPr>
        <w:tabs>
          <w:tab w:val="left" w:pos="498"/>
        </w:tabs>
        <w:ind w:right="105" w:firstLine="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ООШ №6.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530F6E" w:rsidRDefault="00530F6E" w:rsidP="00530F6E">
      <w:pPr>
        <w:pStyle w:val="a5"/>
        <w:numPr>
          <w:ilvl w:val="0"/>
          <w:numId w:val="1"/>
        </w:numPr>
        <w:tabs>
          <w:tab w:val="left" w:pos="345"/>
        </w:tabs>
        <w:ind w:left="344" w:hanging="227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Центр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руководствуется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29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4"/>
          <w:sz w:val="24"/>
        </w:rPr>
        <w:t xml:space="preserve"> </w:t>
      </w:r>
      <w:r>
        <w:rPr>
          <w:sz w:val="24"/>
        </w:rPr>
        <w:t>2012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</w:p>
    <w:p w:rsidR="00530F6E" w:rsidRDefault="00530F6E" w:rsidP="00530F6E">
      <w:pPr>
        <w:pStyle w:val="a3"/>
        <w:ind w:right="111"/>
      </w:pPr>
      <w:r>
        <w:t>№ 273-ФЗ «Об образовании в Российской Федерации», другими нормативными документами</w:t>
      </w:r>
      <w:r>
        <w:rPr>
          <w:spacing w:val="-57"/>
        </w:rPr>
        <w:t xml:space="preserve"> </w:t>
      </w:r>
      <w:r>
        <w:rPr>
          <w:spacing w:val="-1"/>
        </w:rPr>
        <w:t>Министерства</w:t>
      </w:r>
      <w:r>
        <w:rPr>
          <w:spacing w:val="-15"/>
        </w:rPr>
        <w:t xml:space="preserve"> </w:t>
      </w:r>
      <w:r>
        <w:rPr>
          <w:spacing w:val="-1"/>
        </w:rPr>
        <w:t>просвещения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Федерации,</w:t>
      </w:r>
      <w:r>
        <w:rPr>
          <w:spacing w:val="-15"/>
        </w:rPr>
        <w:t xml:space="preserve"> </w:t>
      </w:r>
      <w:r>
        <w:t>иными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правовыми</w:t>
      </w:r>
      <w:r>
        <w:rPr>
          <w:spacing w:val="-13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"/>
        </w:rPr>
        <w:t xml:space="preserve"> </w:t>
      </w:r>
      <w:r>
        <w:t>учредителем</w:t>
      </w:r>
      <w:r>
        <w:rPr>
          <w:spacing w:val="-1"/>
        </w:rPr>
        <w:t xml:space="preserve"> </w:t>
      </w:r>
      <w:r>
        <w:t>и настоящим</w:t>
      </w:r>
      <w:r>
        <w:rPr>
          <w:spacing w:val="-2"/>
        </w:rPr>
        <w:t xml:space="preserve"> </w:t>
      </w:r>
      <w:r>
        <w:t>Положением.</w:t>
      </w:r>
    </w:p>
    <w:p w:rsidR="00530F6E" w:rsidRDefault="00530F6E" w:rsidP="00530F6E">
      <w:pPr>
        <w:pStyle w:val="a5"/>
        <w:numPr>
          <w:ilvl w:val="0"/>
          <w:numId w:val="1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Учреждения.</w:t>
      </w:r>
    </w:p>
    <w:p w:rsidR="00530F6E" w:rsidRDefault="00530F6E" w:rsidP="00530F6E">
      <w:pPr>
        <w:pStyle w:val="a3"/>
        <w:spacing w:before="4"/>
        <w:ind w:left="0"/>
        <w:jc w:val="left"/>
      </w:pPr>
    </w:p>
    <w:p w:rsidR="00530F6E" w:rsidRDefault="00530F6E" w:rsidP="00530F6E">
      <w:pPr>
        <w:pStyle w:val="1"/>
        <w:jc w:val="both"/>
      </w:pPr>
      <w:r>
        <w:t>2.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</w:t>
      </w:r>
    </w:p>
    <w:p w:rsidR="00530F6E" w:rsidRDefault="00530F6E" w:rsidP="00530F6E">
      <w:pPr>
        <w:pStyle w:val="a5"/>
        <w:numPr>
          <w:ilvl w:val="0"/>
          <w:numId w:val="2"/>
        </w:numPr>
        <w:tabs>
          <w:tab w:val="left" w:pos="359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являются:</w:t>
      </w:r>
    </w:p>
    <w:p w:rsidR="00530F6E" w:rsidRDefault="00530F6E" w:rsidP="00530F6E">
      <w:pPr>
        <w:pStyle w:val="a5"/>
        <w:numPr>
          <w:ilvl w:val="0"/>
          <w:numId w:val="3"/>
        </w:numPr>
        <w:tabs>
          <w:tab w:val="left" w:pos="381"/>
        </w:tabs>
        <w:ind w:right="111" w:firstLine="0"/>
        <w:rPr>
          <w:sz w:val="24"/>
        </w:rPr>
      </w:pPr>
      <w:r>
        <w:rPr>
          <w:sz w:val="24"/>
        </w:rPr>
        <w:t>создание условий для внедрения на уровнях начального общего, основного общего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направленностей;</w:t>
      </w:r>
    </w:p>
    <w:p w:rsidR="00530F6E" w:rsidRDefault="00530F6E" w:rsidP="00530F6E">
      <w:pPr>
        <w:pStyle w:val="a5"/>
        <w:numPr>
          <w:ilvl w:val="0"/>
          <w:numId w:val="3"/>
        </w:numPr>
        <w:tabs>
          <w:tab w:val="left" w:pos="434"/>
        </w:tabs>
        <w:ind w:left="433" w:hanging="316"/>
        <w:rPr>
          <w:sz w:val="24"/>
        </w:rPr>
      </w:pPr>
      <w:r>
        <w:rPr>
          <w:sz w:val="24"/>
        </w:rPr>
        <w:t>обновление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областей</w:t>
      </w:r>
    </w:p>
    <w:p w:rsidR="00530F6E" w:rsidRDefault="00530F6E" w:rsidP="00530F6E">
      <w:pPr>
        <w:pStyle w:val="a3"/>
      </w:pPr>
      <w:r>
        <w:t>«Физика»,</w:t>
      </w:r>
      <w:r>
        <w:rPr>
          <w:spacing w:val="-4"/>
        </w:rPr>
        <w:t xml:space="preserve"> </w:t>
      </w:r>
      <w:r>
        <w:t>«Биология»,</w:t>
      </w:r>
      <w:r>
        <w:rPr>
          <w:spacing w:val="-4"/>
        </w:rPr>
        <w:t xml:space="preserve"> </w:t>
      </w:r>
      <w:r>
        <w:t>«Химия».</w:t>
      </w:r>
    </w:p>
    <w:p w:rsidR="00530F6E" w:rsidRDefault="00530F6E" w:rsidP="00530F6E">
      <w:pPr>
        <w:pStyle w:val="1"/>
        <w:numPr>
          <w:ilvl w:val="0"/>
          <w:numId w:val="2"/>
        </w:numPr>
        <w:tabs>
          <w:tab w:val="left" w:pos="359"/>
        </w:tabs>
        <w:spacing w:before="2" w:line="274" w:lineRule="exact"/>
        <w:ind w:hanging="241"/>
        <w:jc w:val="both"/>
      </w:pPr>
      <w:r>
        <w:t>Задачи</w:t>
      </w:r>
      <w:r>
        <w:rPr>
          <w:spacing w:val="-1"/>
        </w:rPr>
        <w:t xml:space="preserve"> </w:t>
      </w:r>
      <w:r>
        <w:t>Центра: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72"/>
        </w:tabs>
        <w:ind w:right="105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91"/>
        </w:tabs>
        <w:ind w:right="11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70"/>
        </w:tabs>
        <w:ind w:right="11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единством учебных и воспитательных требований, преемственностью содержания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единством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386"/>
        </w:tabs>
        <w:ind w:right="114" w:firstLine="0"/>
        <w:rPr>
          <w:sz w:val="24"/>
        </w:rPr>
      </w:pPr>
      <w:r>
        <w:rPr>
          <w:sz w:val="24"/>
        </w:rPr>
        <w:t>формирование социальной культуры, проектной деятельности, направленной не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 познавательных интересов обучающихся, но и на стимулирование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82"/>
        </w:tabs>
        <w:ind w:right="11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38"/>
        </w:tabs>
        <w:ind w:right="11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лагерей;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58"/>
        </w:tabs>
        <w:ind w:right="110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медиаграмотности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441"/>
        </w:tabs>
        <w:ind w:right="108" w:firstLine="0"/>
        <w:rPr>
          <w:sz w:val="24"/>
        </w:rPr>
      </w:pPr>
      <w:r>
        <w:rPr>
          <w:sz w:val="24"/>
        </w:rPr>
        <w:t>организационно-содержательная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проведение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республиканского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530F6E" w:rsidRDefault="00530F6E" w:rsidP="00530F6E">
      <w:pPr>
        <w:widowControl/>
        <w:autoSpaceDE/>
        <w:autoSpaceDN/>
        <w:rPr>
          <w:sz w:val="24"/>
        </w:rPr>
        <w:sectPr w:rsidR="00530F6E">
          <w:pgSz w:w="11900" w:h="16850"/>
          <w:pgMar w:top="1060" w:right="740" w:bottom="280" w:left="1300" w:header="720" w:footer="720" w:gutter="0"/>
          <w:cols w:space="720"/>
        </w:sectPr>
      </w:pP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369"/>
        </w:tabs>
        <w:spacing w:before="66"/>
        <w:ind w:right="113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30F6E" w:rsidRDefault="00530F6E" w:rsidP="00530F6E">
      <w:pPr>
        <w:pStyle w:val="a5"/>
        <w:numPr>
          <w:ilvl w:val="0"/>
          <w:numId w:val="4"/>
        </w:numPr>
        <w:tabs>
          <w:tab w:val="left" w:pos="690"/>
        </w:tabs>
        <w:spacing w:before="1"/>
        <w:ind w:right="11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 сотрудников и педагогов Центра, реализующих основные и 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направленностей.</w:t>
      </w:r>
    </w:p>
    <w:p w:rsidR="00530F6E" w:rsidRDefault="00530F6E" w:rsidP="00530F6E">
      <w:pPr>
        <w:pStyle w:val="a5"/>
        <w:numPr>
          <w:ilvl w:val="0"/>
          <w:numId w:val="2"/>
        </w:numPr>
        <w:tabs>
          <w:tab w:val="left" w:pos="518"/>
        </w:tabs>
        <w:ind w:left="118" w:right="107" w:firstLine="0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подразделением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530F6E" w:rsidRDefault="00530F6E" w:rsidP="00530F6E">
      <w:pPr>
        <w:pStyle w:val="a5"/>
        <w:numPr>
          <w:ilvl w:val="0"/>
          <w:numId w:val="5"/>
        </w:numPr>
        <w:tabs>
          <w:tab w:val="left" w:pos="438"/>
        </w:tabs>
        <w:ind w:right="106" w:firstLine="0"/>
        <w:rPr>
          <w:sz w:val="24"/>
        </w:rPr>
      </w:pPr>
      <w:r>
        <w:rPr>
          <w:sz w:val="24"/>
        </w:rPr>
        <w:t>реализация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и технологической направленностей, привлечение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центра);</w:t>
      </w:r>
    </w:p>
    <w:p w:rsidR="00530F6E" w:rsidRDefault="00530F6E" w:rsidP="00530F6E">
      <w:pPr>
        <w:pStyle w:val="a5"/>
        <w:numPr>
          <w:ilvl w:val="0"/>
          <w:numId w:val="5"/>
        </w:numPr>
        <w:tabs>
          <w:tab w:val="left" w:pos="510"/>
        </w:tabs>
        <w:ind w:right="10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530F6E" w:rsidRDefault="00530F6E" w:rsidP="00530F6E">
      <w:pPr>
        <w:pStyle w:val="1"/>
        <w:numPr>
          <w:ilvl w:val="0"/>
          <w:numId w:val="2"/>
        </w:numPr>
        <w:tabs>
          <w:tab w:val="left" w:pos="359"/>
        </w:tabs>
        <w:spacing w:before="5" w:line="274" w:lineRule="exact"/>
        <w:ind w:hanging="241"/>
        <w:jc w:val="both"/>
      </w:pPr>
      <w:r>
        <w:t>Центр</w:t>
      </w:r>
      <w:r>
        <w:rPr>
          <w:spacing w:val="-3"/>
        </w:rPr>
        <w:t xml:space="preserve"> </w:t>
      </w:r>
      <w:r>
        <w:t>сотрудничает</w:t>
      </w:r>
      <w:r>
        <w:rPr>
          <w:spacing w:val="-3"/>
        </w:rPr>
        <w:t xml:space="preserve"> </w:t>
      </w:r>
      <w:r>
        <w:t>с:</w:t>
      </w:r>
    </w:p>
    <w:p w:rsidR="00530F6E" w:rsidRDefault="00530F6E" w:rsidP="00530F6E">
      <w:pPr>
        <w:pStyle w:val="a5"/>
        <w:numPr>
          <w:ilvl w:val="0"/>
          <w:numId w:val="6"/>
        </w:numPr>
        <w:tabs>
          <w:tab w:val="left" w:pos="379"/>
        </w:tabs>
        <w:spacing w:line="274" w:lineRule="exact"/>
        <w:ind w:hanging="261"/>
        <w:rPr>
          <w:sz w:val="24"/>
        </w:rPr>
      </w:pP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530F6E" w:rsidRDefault="00530F6E" w:rsidP="00530F6E">
      <w:pPr>
        <w:pStyle w:val="a5"/>
        <w:numPr>
          <w:ilvl w:val="0"/>
          <w:numId w:val="6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</w:p>
    <w:p w:rsidR="00530F6E" w:rsidRDefault="00530F6E" w:rsidP="00530F6E">
      <w:pPr>
        <w:pStyle w:val="a3"/>
        <w:spacing w:before="5"/>
        <w:ind w:left="0"/>
        <w:jc w:val="left"/>
      </w:pPr>
    </w:p>
    <w:p w:rsidR="00530F6E" w:rsidRDefault="00530F6E" w:rsidP="00530F6E">
      <w:pPr>
        <w:pStyle w:val="1"/>
        <w:spacing w:line="274" w:lineRule="exact"/>
        <w:jc w:val="both"/>
      </w:pPr>
      <w:r>
        <w:t>3.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Центром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482"/>
        </w:tabs>
        <w:ind w:right="11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450"/>
        </w:tabs>
        <w:ind w:right="106" w:firstLine="0"/>
        <w:rPr>
          <w:sz w:val="24"/>
        </w:rPr>
      </w:pP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целей и задач Центра, утвержден Распоряжением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12.01.2021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и малых городах, центров образования естественно-научной и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направленностей».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525"/>
        </w:tabs>
        <w:ind w:right="114" w:firstLine="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Центра.</w:t>
      </w:r>
    </w:p>
    <w:p w:rsidR="00530F6E" w:rsidRDefault="00530F6E" w:rsidP="00530F6E">
      <w:pPr>
        <w:pStyle w:val="a3"/>
        <w:ind w:right="107"/>
      </w:pPr>
      <w:r>
        <w:t>Руководителем Центра может быть назначен один из заместителей директора Учреждения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совместительству.</w:t>
      </w:r>
      <w:r>
        <w:rPr>
          <w:spacing w:val="1"/>
        </w:rPr>
        <w:t xml:space="preserve"> </w:t>
      </w:r>
      <w:r>
        <w:t>Руководителем Центра также может быть назначен педагог образовательной организации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штатным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совместительству.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359"/>
        </w:tabs>
        <w:ind w:left="358" w:hanging="24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530F6E" w:rsidRDefault="00530F6E" w:rsidP="00530F6E">
      <w:pPr>
        <w:pStyle w:val="a5"/>
        <w:numPr>
          <w:ilvl w:val="0"/>
          <w:numId w:val="8"/>
        </w:numPr>
        <w:tabs>
          <w:tab w:val="left" w:pos="379"/>
        </w:tabs>
        <w:ind w:hanging="2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Центром;</w:t>
      </w:r>
    </w:p>
    <w:p w:rsidR="00530F6E" w:rsidRDefault="00530F6E" w:rsidP="00530F6E">
      <w:pPr>
        <w:pStyle w:val="a5"/>
        <w:numPr>
          <w:ilvl w:val="0"/>
          <w:numId w:val="8"/>
        </w:numPr>
        <w:tabs>
          <w:tab w:val="left" w:pos="436"/>
        </w:tabs>
        <w:ind w:left="118" w:right="111" w:firstLine="0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5"/>
          <w:sz w:val="24"/>
        </w:rPr>
        <w:t xml:space="preserve"> </w:t>
      </w:r>
      <w:r>
        <w:rPr>
          <w:sz w:val="24"/>
        </w:rPr>
        <w:t>планы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5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сметы</w:t>
      </w:r>
      <w:r>
        <w:rPr>
          <w:spacing w:val="5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5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30F6E" w:rsidRDefault="00530F6E" w:rsidP="00530F6E">
      <w:pPr>
        <w:pStyle w:val="a5"/>
        <w:numPr>
          <w:ilvl w:val="0"/>
          <w:numId w:val="8"/>
        </w:numPr>
        <w:tabs>
          <w:tab w:val="left" w:pos="491"/>
        </w:tabs>
        <w:ind w:left="118" w:right="102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9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5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530F6E" w:rsidRDefault="00530F6E" w:rsidP="00530F6E">
      <w:pPr>
        <w:pStyle w:val="a5"/>
        <w:numPr>
          <w:ilvl w:val="0"/>
          <w:numId w:val="8"/>
        </w:numPr>
        <w:tabs>
          <w:tab w:val="left" w:pos="379"/>
        </w:tabs>
        <w:ind w:hanging="261"/>
        <w:jc w:val="left"/>
        <w:rPr>
          <w:sz w:val="24"/>
        </w:rPr>
      </w:pPr>
      <w:r>
        <w:rPr>
          <w:sz w:val="24"/>
        </w:rPr>
        <w:t>отчитываться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530F6E" w:rsidRDefault="00530F6E" w:rsidP="00530F6E">
      <w:pPr>
        <w:pStyle w:val="a5"/>
        <w:numPr>
          <w:ilvl w:val="0"/>
          <w:numId w:val="8"/>
        </w:numPr>
        <w:tabs>
          <w:tab w:val="left" w:pos="386"/>
        </w:tabs>
        <w:ind w:left="118" w:right="114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иные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359"/>
        </w:tabs>
        <w:ind w:left="358" w:hanging="24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530F6E" w:rsidRDefault="00530F6E" w:rsidP="00530F6E">
      <w:pPr>
        <w:pStyle w:val="a5"/>
        <w:numPr>
          <w:ilvl w:val="0"/>
          <w:numId w:val="9"/>
        </w:numPr>
        <w:tabs>
          <w:tab w:val="left" w:pos="518"/>
        </w:tabs>
        <w:ind w:right="112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Учреждения;</w:t>
      </w:r>
    </w:p>
    <w:p w:rsidR="00530F6E" w:rsidRDefault="00530F6E" w:rsidP="00530F6E">
      <w:pPr>
        <w:widowControl/>
        <w:autoSpaceDE/>
        <w:autoSpaceDN/>
        <w:rPr>
          <w:sz w:val="24"/>
        </w:rPr>
        <w:sectPr w:rsidR="00530F6E">
          <w:pgSz w:w="11900" w:h="16850"/>
          <w:pgMar w:top="1060" w:right="740" w:bottom="280" w:left="1300" w:header="720" w:footer="720" w:gutter="0"/>
          <w:cols w:space="720"/>
        </w:sectPr>
      </w:pPr>
    </w:p>
    <w:p w:rsidR="00530F6E" w:rsidRDefault="00530F6E" w:rsidP="00530F6E">
      <w:pPr>
        <w:pStyle w:val="a5"/>
        <w:numPr>
          <w:ilvl w:val="0"/>
          <w:numId w:val="9"/>
        </w:numPr>
        <w:tabs>
          <w:tab w:val="left" w:pos="470"/>
        </w:tabs>
        <w:spacing w:before="66"/>
        <w:ind w:right="105" w:firstLine="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реализацией;</w:t>
      </w:r>
    </w:p>
    <w:p w:rsidR="00530F6E" w:rsidRDefault="00530F6E" w:rsidP="00530F6E">
      <w:pPr>
        <w:pStyle w:val="a5"/>
        <w:numPr>
          <w:ilvl w:val="0"/>
          <w:numId w:val="9"/>
        </w:numPr>
        <w:tabs>
          <w:tab w:val="left" w:pos="371"/>
        </w:tabs>
        <w:spacing w:before="1"/>
        <w:ind w:right="110" w:firstLine="0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деятельности Центра;</w:t>
      </w:r>
    </w:p>
    <w:p w:rsidR="00530F6E" w:rsidRDefault="00530F6E" w:rsidP="00530F6E">
      <w:pPr>
        <w:pStyle w:val="a5"/>
        <w:numPr>
          <w:ilvl w:val="0"/>
          <w:numId w:val="9"/>
        </w:numPr>
        <w:tabs>
          <w:tab w:val="left" w:pos="441"/>
        </w:tabs>
        <w:ind w:right="113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 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530F6E" w:rsidRDefault="00530F6E" w:rsidP="00530F6E">
      <w:pPr>
        <w:pStyle w:val="a5"/>
        <w:numPr>
          <w:ilvl w:val="0"/>
          <w:numId w:val="9"/>
        </w:numPr>
        <w:tabs>
          <w:tab w:val="left" w:pos="376"/>
        </w:tabs>
        <w:ind w:right="11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8"/>
          <w:sz w:val="24"/>
        </w:rPr>
        <w:t xml:space="preserve"> </w:t>
      </w:r>
      <w:r>
        <w:rPr>
          <w:sz w:val="24"/>
        </w:rPr>
        <w:t>и видам деятельности образовательной организации, а также законодательству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443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совмещение.</w:t>
      </w:r>
    </w:p>
    <w:p w:rsidR="00530F6E" w:rsidRDefault="00530F6E" w:rsidP="00530F6E">
      <w:pPr>
        <w:pStyle w:val="a5"/>
        <w:numPr>
          <w:ilvl w:val="0"/>
          <w:numId w:val="7"/>
        </w:numPr>
        <w:tabs>
          <w:tab w:val="left" w:pos="448"/>
        </w:tabs>
        <w:ind w:right="107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8"/>
          <w:sz w:val="24"/>
        </w:rPr>
        <w:t xml:space="preserve"> </w:t>
      </w:r>
      <w:r>
        <w:rPr>
          <w:sz w:val="24"/>
        </w:rPr>
        <w:t>195.3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8"/>
          <w:sz w:val="24"/>
        </w:rPr>
        <w:t xml:space="preserve"> </w:t>
      </w:r>
      <w:r>
        <w:rPr>
          <w:sz w:val="24"/>
        </w:rPr>
        <w:t>11,</w:t>
      </w:r>
      <w:r>
        <w:rPr>
          <w:spacing w:val="-9"/>
          <w:sz w:val="24"/>
        </w:rPr>
        <w:t xml:space="preserve"> </w:t>
      </w:r>
      <w:r>
        <w:rPr>
          <w:sz w:val="24"/>
        </w:rPr>
        <w:t>46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73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закона «Об образовании в Российской Федерации» и другими 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96403D" w:rsidRDefault="00530F6E">
      <w:bookmarkStart w:id="0" w:name="_GoBack"/>
      <w:bookmarkEnd w:id="0"/>
    </w:p>
    <w:sectPr w:rsidR="0096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488"/>
    <w:multiLevelType w:val="hybridMultilevel"/>
    <w:tmpl w:val="CC7AE948"/>
    <w:lvl w:ilvl="0" w:tplc="154AF92C">
      <w:start w:val="1"/>
      <w:numFmt w:val="decimal"/>
      <w:lvlText w:val="%1)"/>
      <w:lvlJc w:val="left"/>
      <w:pPr>
        <w:ind w:left="11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69088">
      <w:numFmt w:val="bullet"/>
      <w:lvlText w:val="•"/>
      <w:lvlJc w:val="left"/>
      <w:pPr>
        <w:ind w:left="1093" w:hanging="399"/>
      </w:pPr>
      <w:rPr>
        <w:lang w:val="ru-RU" w:eastAsia="en-US" w:bidi="ar-SA"/>
      </w:rPr>
    </w:lvl>
    <w:lvl w:ilvl="2" w:tplc="169CCF1C">
      <w:numFmt w:val="bullet"/>
      <w:lvlText w:val="•"/>
      <w:lvlJc w:val="left"/>
      <w:pPr>
        <w:ind w:left="2067" w:hanging="399"/>
      </w:pPr>
      <w:rPr>
        <w:lang w:val="ru-RU" w:eastAsia="en-US" w:bidi="ar-SA"/>
      </w:rPr>
    </w:lvl>
    <w:lvl w:ilvl="3" w:tplc="06A8B2E6">
      <w:numFmt w:val="bullet"/>
      <w:lvlText w:val="•"/>
      <w:lvlJc w:val="left"/>
      <w:pPr>
        <w:ind w:left="3041" w:hanging="399"/>
      </w:pPr>
      <w:rPr>
        <w:lang w:val="ru-RU" w:eastAsia="en-US" w:bidi="ar-SA"/>
      </w:rPr>
    </w:lvl>
    <w:lvl w:ilvl="4" w:tplc="9E6E7968">
      <w:numFmt w:val="bullet"/>
      <w:lvlText w:val="•"/>
      <w:lvlJc w:val="left"/>
      <w:pPr>
        <w:ind w:left="4015" w:hanging="399"/>
      </w:pPr>
      <w:rPr>
        <w:lang w:val="ru-RU" w:eastAsia="en-US" w:bidi="ar-SA"/>
      </w:rPr>
    </w:lvl>
    <w:lvl w:ilvl="5" w:tplc="282A43E0">
      <w:numFmt w:val="bullet"/>
      <w:lvlText w:val="•"/>
      <w:lvlJc w:val="left"/>
      <w:pPr>
        <w:ind w:left="4989" w:hanging="399"/>
      </w:pPr>
      <w:rPr>
        <w:lang w:val="ru-RU" w:eastAsia="en-US" w:bidi="ar-SA"/>
      </w:rPr>
    </w:lvl>
    <w:lvl w:ilvl="6" w:tplc="75CEE7E4">
      <w:numFmt w:val="bullet"/>
      <w:lvlText w:val="•"/>
      <w:lvlJc w:val="left"/>
      <w:pPr>
        <w:ind w:left="5963" w:hanging="399"/>
      </w:pPr>
      <w:rPr>
        <w:lang w:val="ru-RU" w:eastAsia="en-US" w:bidi="ar-SA"/>
      </w:rPr>
    </w:lvl>
    <w:lvl w:ilvl="7" w:tplc="D95A03BC">
      <w:numFmt w:val="bullet"/>
      <w:lvlText w:val="•"/>
      <w:lvlJc w:val="left"/>
      <w:pPr>
        <w:ind w:left="6937" w:hanging="399"/>
      </w:pPr>
      <w:rPr>
        <w:lang w:val="ru-RU" w:eastAsia="en-US" w:bidi="ar-SA"/>
      </w:rPr>
    </w:lvl>
    <w:lvl w:ilvl="8" w:tplc="BB345EB2">
      <w:numFmt w:val="bullet"/>
      <w:lvlText w:val="•"/>
      <w:lvlJc w:val="left"/>
      <w:pPr>
        <w:ind w:left="7911" w:hanging="399"/>
      </w:pPr>
      <w:rPr>
        <w:lang w:val="ru-RU" w:eastAsia="en-US" w:bidi="ar-SA"/>
      </w:rPr>
    </w:lvl>
  </w:abstractNum>
  <w:abstractNum w:abstractNumId="1" w15:restartNumberingAfterBreak="0">
    <w:nsid w:val="1A141ABE"/>
    <w:multiLevelType w:val="hybridMultilevel"/>
    <w:tmpl w:val="44B412AA"/>
    <w:lvl w:ilvl="0" w:tplc="65B43BEC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29F06">
      <w:numFmt w:val="bullet"/>
      <w:lvlText w:val="•"/>
      <w:lvlJc w:val="left"/>
      <w:pPr>
        <w:ind w:left="1093" w:hanging="353"/>
      </w:pPr>
      <w:rPr>
        <w:lang w:val="ru-RU" w:eastAsia="en-US" w:bidi="ar-SA"/>
      </w:rPr>
    </w:lvl>
    <w:lvl w:ilvl="2" w:tplc="444C9D28">
      <w:numFmt w:val="bullet"/>
      <w:lvlText w:val="•"/>
      <w:lvlJc w:val="left"/>
      <w:pPr>
        <w:ind w:left="2067" w:hanging="353"/>
      </w:pPr>
      <w:rPr>
        <w:lang w:val="ru-RU" w:eastAsia="en-US" w:bidi="ar-SA"/>
      </w:rPr>
    </w:lvl>
    <w:lvl w:ilvl="3" w:tplc="AD587EA0">
      <w:numFmt w:val="bullet"/>
      <w:lvlText w:val="•"/>
      <w:lvlJc w:val="left"/>
      <w:pPr>
        <w:ind w:left="3041" w:hanging="353"/>
      </w:pPr>
      <w:rPr>
        <w:lang w:val="ru-RU" w:eastAsia="en-US" w:bidi="ar-SA"/>
      </w:rPr>
    </w:lvl>
    <w:lvl w:ilvl="4" w:tplc="2A183EC8">
      <w:numFmt w:val="bullet"/>
      <w:lvlText w:val="•"/>
      <w:lvlJc w:val="left"/>
      <w:pPr>
        <w:ind w:left="4015" w:hanging="353"/>
      </w:pPr>
      <w:rPr>
        <w:lang w:val="ru-RU" w:eastAsia="en-US" w:bidi="ar-SA"/>
      </w:rPr>
    </w:lvl>
    <w:lvl w:ilvl="5" w:tplc="FD52F4E4">
      <w:numFmt w:val="bullet"/>
      <w:lvlText w:val="•"/>
      <w:lvlJc w:val="left"/>
      <w:pPr>
        <w:ind w:left="4989" w:hanging="353"/>
      </w:pPr>
      <w:rPr>
        <w:lang w:val="ru-RU" w:eastAsia="en-US" w:bidi="ar-SA"/>
      </w:rPr>
    </w:lvl>
    <w:lvl w:ilvl="6" w:tplc="71C884EA">
      <w:numFmt w:val="bullet"/>
      <w:lvlText w:val="•"/>
      <w:lvlJc w:val="left"/>
      <w:pPr>
        <w:ind w:left="5963" w:hanging="353"/>
      </w:pPr>
      <w:rPr>
        <w:lang w:val="ru-RU" w:eastAsia="en-US" w:bidi="ar-SA"/>
      </w:rPr>
    </w:lvl>
    <w:lvl w:ilvl="7" w:tplc="95382436">
      <w:numFmt w:val="bullet"/>
      <w:lvlText w:val="•"/>
      <w:lvlJc w:val="left"/>
      <w:pPr>
        <w:ind w:left="6937" w:hanging="353"/>
      </w:pPr>
      <w:rPr>
        <w:lang w:val="ru-RU" w:eastAsia="en-US" w:bidi="ar-SA"/>
      </w:rPr>
    </w:lvl>
    <w:lvl w:ilvl="8" w:tplc="74FA3722">
      <w:numFmt w:val="bullet"/>
      <w:lvlText w:val="•"/>
      <w:lvlJc w:val="left"/>
      <w:pPr>
        <w:ind w:left="7911" w:hanging="353"/>
      </w:pPr>
      <w:rPr>
        <w:lang w:val="ru-RU" w:eastAsia="en-US" w:bidi="ar-SA"/>
      </w:rPr>
    </w:lvl>
  </w:abstractNum>
  <w:abstractNum w:abstractNumId="2" w15:restartNumberingAfterBreak="0">
    <w:nsid w:val="23360BA0"/>
    <w:multiLevelType w:val="hybridMultilevel"/>
    <w:tmpl w:val="748A3DAE"/>
    <w:lvl w:ilvl="0" w:tplc="98FEBE54">
      <w:start w:val="5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54B398">
      <w:numFmt w:val="bullet"/>
      <w:lvlText w:val="•"/>
      <w:lvlJc w:val="left"/>
      <w:pPr>
        <w:ind w:left="1309" w:hanging="240"/>
      </w:pPr>
      <w:rPr>
        <w:lang w:val="ru-RU" w:eastAsia="en-US" w:bidi="ar-SA"/>
      </w:rPr>
    </w:lvl>
    <w:lvl w:ilvl="2" w:tplc="44B8A34A">
      <w:numFmt w:val="bullet"/>
      <w:lvlText w:val="•"/>
      <w:lvlJc w:val="left"/>
      <w:pPr>
        <w:ind w:left="2259" w:hanging="240"/>
      </w:pPr>
      <w:rPr>
        <w:lang w:val="ru-RU" w:eastAsia="en-US" w:bidi="ar-SA"/>
      </w:rPr>
    </w:lvl>
    <w:lvl w:ilvl="3" w:tplc="0054F366">
      <w:numFmt w:val="bullet"/>
      <w:lvlText w:val="•"/>
      <w:lvlJc w:val="left"/>
      <w:pPr>
        <w:ind w:left="3209" w:hanging="240"/>
      </w:pPr>
      <w:rPr>
        <w:lang w:val="ru-RU" w:eastAsia="en-US" w:bidi="ar-SA"/>
      </w:rPr>
    </w:lvl>
    <w:lvl w:ilvl="4" w:tplc="5028A7CC">
      <w:numFmt w:val="bullet"/>
      <w:lvlText w:val="•"/>
      <w:lvlJc w:val="left"/>
      <w:pPr>
        <w:ind w:left="4159" w:hanging="240"/>
      </w:pPr>
      <w:rPr>
        <w:lang w:val="ru-RU" w:eastAsia="en-US" w:bidi="ar-SA"/>
      </w:rPr>
    </w:lvl>
    <w:lvl w:ilvl="5" w:tplc="CFD2656A">
      <w:numFmt w:val="bullet"/>
      <w:lvlText w:val="•"/>
      <w:lvlJc w:val="left"/>
      <w:pPr>
        <w:ind w:left="5109" w:hanging="240"/>
      </w:pPr>
      <w:rPr>
        <w:lang w:val="ru-RU" w:eastAsia="en-US" w:bidi="ar-SA"/>
      </w:rPr>
    </w:lvl>
    <w:lvl w:ilvl="6" w:tplc="F54A9D68">
      <w:numFmt w:val="bullet"/>
      <w:lvlText w:val="•"/>
      <w:lvlJc w:val="left"/>
      <w:pPr>
        <w:ind w:left="6059" w:hanging="240"/>
      </w:pPr>
      <w:rPr>
        <w:lang w:val="ru-RU" w:eastAsia="en-US" w:bidi="ar-SA"/>
      </w:rPr>
    </w:lvl>
    <w:lvl w:ilvl="7" w:tplc="4128F4D8">
      <w:numFmt w:val="bullet"/>
      <w:lvlText w:val="•"/>
      <w:lvlJc w:val="left"/>
      <w:pPr>
        <w:ind w:left="7009" w:hanging="240"/>
      </w:pPr>
      <w:rPr>
        <w:lang w:val="ru-RU" w:eastAsia="en-US" w:bidi="ar-SA"/>
      </w:rPr>
    </w:lvl>
    <w:lvl w:ilvl="8" w:tplc="ABC4F466">
      <w:numFmt w:val="bullet"/>
      <w:lvlText w:val="•"/>
      <w:lvlJc w:val="left"/>
      <w:pPr>
        <w:ind w:left="7959" w:hanging="240"/>
      </w:pPr>
      <w:rPr>
        <w:lang w:val="ru-RU" w:eastAsia="en-US" w:bidi="ar-SA"/>
      </w:rPr>
    </w:lvl>
  </w:abstractNum>
  <w:abstractNum w:abstractNumId="3" w15:restartNumberingAfterBreak="0">
    <w:nsid w:val="2D317780"/>
    <w:multiLevelType w:val="hybridMultilevel"/>
    <w:tmpl w:val="80140EB8"/>
    <w:lvl w:ilvl="0" w:tplc="08D06D26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06020">
      <w:numFmt w:val="bullet"/>
      <w:lvlText w:val="•"/>
      <w:lvlJc w:val="left"/>
      <w:pPr>
        <w:ind w:left="1327" w:hanging="260"/>
      </w:pPr>
      <w:rPr>
        <w:lang w:val="ru-RU" w:eastAsia="en-US" w:bidi="ar-SA"/>
      </w:rPr>
    </w:lvl>
    <w:lvl w:ilvl="2" w:tplc="41D60CBA">
      <w:numFmt w:val="bullet"/>
      <w:lvlText w:val="•"/>
      <w:lvlJc w:val="left"/>
      <w:pPr>
        <w:ind w:left="2275" w:hanging="260"/>
      </w:pPr>
      <w:rPr>
        <w:lang w:val="ru-RU" w:eastAsia="en-US" w:bidi="ar-SA"/>
      </w:rPr>
    </w:lvl>
    <w:lvl w:ilvl="3" w:tplc="A33E2DE4">
      <w:numFmt w:val="bullet"/>
      <w:lvlText w:val="•"/>
      <w:lvlJc w:val="left"/>
      <w:pPr>
        <w:ind w:left="3223" w:hanging="260"/>
      </w:pPr>
      <w:rPr>
        <w:lang w:val="ru-RU" w:eastAsia="en-US" w:bidi="ar-SA"/>
      </w:rPr>
    </w:lvl>
    <w:lvl w:ilvl="4" w:tplc="D79E8AB8">
      <w:numFmt w:val="bullet"/>
      <w:lvlText w:val="•"/>
      <w:lvlJc w:val="left"/>
      <w:pPr>
        <w:ind w:left="4171" w:hanging="260"/>
      </w:pPr>
      <w:rPr>
        <w:lang w:val="ru-RU" w:eastAsia="en-US" w:bidi="ar-SA"/>
      </w:rPr>
    </w:lvl>
    <w:lvl w:ilvl="5" w:tplc="4EC6812C">
      <w:numFmt w:val="bullet"/>
      <w:lvlText w:val="•"/>
      <w:lvlJc w:val="left"/>
      <w:pPr>
        <w:ind w:left="5119" w:hanging="260"/>
      </w:pPr>
      <w:rPr>
        <w:lang w:val="ru-RU" w:eastAsia="en-US" w:bidi="ar-SA"/>
      </w:rPr>
    </w:lvl>
    <w:lvl w:ilvl="6" w:tplc="1A46364A">
      <w:numFmt w:val="bullet"/>
      <w:lvlText w:val="•"/>
      <w:lvlJc w:val="left"/>
      <w:pPr>
        <w:ind w:left="6067" w:hanging="260"/>
      </w:pPr>
      <w:rPr>
        <w:lang w:val="ru-RU" w:eastAsia="en-US" w:bidi="ar-SA"/>
      </w:rPr>
    </w:lvl>
    <w:lvl w:ilvl="7" w:tplc="2DC412CA">
      <w:numFmt w:val="bullet"/>
      <w:lvlText w:val="•"/>
      <w:lvlJc w:val="left"/>
      <w:pPr>
        <w:ind w:left="7015" w:hanging="260"/>
      </w:pPr>
      <w:rPr>
        <w:lang w:val="ru-RU" w:eastAsia="en-US" w:bidi="ar-SA"/>
      </w:rPr>
    </w:lvl>
    <w:lvl w:ilvl="8" w:tplc="3DCE56B2">
      <w:numFmt w:val="bullet"/>
      <w:lvlText w:val="•"/>
      <w:lvlJc w:val="left"/>
      <w:pPr>
        <w:ind w:left="7963" w:hanging="260"/>
      </w:pPr>
      <w:rPr>
        <w:lang w:val="ru-RU" w:eastAsia="en-US" w:bidi="ar-SA"/>
      </w:rPr>
    </w:lvl>
  </w:abstractNum>
  <w:abstractNum w:abstractNumId="4" w15:restartNumberingAfterBreak="0">
    <w:nsid w:val="31344944"/>
    <w:multiLevelType w:val="hybridMultilevel"/>
    <w:tmpl w:val="F1BA1EF4"/>
    <w:lvl w:ilvl="0" w:tplc="C388E8A6">
      <w:start w:val="1"/>
      <w:numFmt w:val="decimal"/>
      <w:lvlText w:val="%1."/>
      <w:lvlJc w:val="left"/>
      <w:pPr>
        <w:ind w:left="1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871CC">
      <w:numFmt w:val="bullet"/>
      <w:lvlText w:val="•"/>
      <w:lvlJc w:val="left"/>
      <w:pPr>
        <w:ind w:left="1093" w:hanging="363"/>
      </w:pPr>
      <w:rPr>
        <w:lang w:val="ru-RU" w:eastAsia="en-US" w:bidi="ar-SA"/>
      </w:rPr>
    </w:lvl>
    <w:lvl w:ilvl="2" w:tplc="0D18B916">
      <w:numFmt w:val="bullet"/>
      <w:lvlText w:val="•"/>
      <w:lvlJc w:val="left"/>
      <w:pPr>
        <w:ind w:left="2067" w:hanging="363"/>
      </w:pPr>
      <w:rPr>
        <w:lang w:val="ru-RU" w:eastAsia="en-US" w:bidi="ar-SA"/>
      </w:rPr>
    </w:lvl>
    <w:lvl w:ilvl="3" w:tplc="3A4831BA">
      <w:numFmt w:val="bullet"/>
      <w:lvlText w:val="•"/>
      <w:lvlJc w:val="left"/>
      <w:pPr>
        <w:ind w:left="3041" w:hanging="363"/>
      </w:pPr>
      <w:rPr>
        <w:lang w:val="ru-RU" w:eastAsia="en-US" w:bidi="ar-SA"/>
      </w:rPr>
    </w:lvl>
    <w:lvl w:ilvl="4" w:tplc="2EBE75CE">
      <w:numFmt w:val="bullet"/>
      <w:lvlText w:val="•"/>
      <w:lvlJc w:val="left"/>
      <w:pPr>
        <w:ind w:left="4015" w:hanging="363"/>
      </w:pPr>
      <w:rPr>
        <w:lang w:val="ru-RU" w:eastAsia="en-US" w:bidi="ar-SA"/>
      </w:rPr>
    </w:lvl>
    <w:lvl w:ilvl="5" w:tplc="E070C36C">
      <w:numFmt w:val="bullet"/>
      <w:lvlText w:val="•"/>
      <w:lvlJc w:val="left"/>
      <w:pPr>
        <w:ind w:left="4989" w:hanging="363"/>
      </w:pPr>
      <w:rPr>
        <w:lang w:val="ru-RU" w:eastAsia="en-US" w:bidi="ar-SA"/>
      </w:rPr>
    </w:lvl>
    <w:lvl w:ilvl="6" w:tplc="C32CFE08">
      <w:numFmt w:val="bullet"/>
      <w:lvlText w:val="•"/>
      <w:lvlJc w:val="left"/>
      <w:pPr>
        <w:ind w:left="5963" w:hanging="363"/>
      </w:pPr>
      <w:rPr>
        <w:lang w:val="ru-RU" w:eastAsia="en-US" w:bidi="ar-SA"/>
      </w:rPr>
    </w:lvl>
    <w:lvl w:ilvl="7" w:tplc="2E42168C">
      <w:numFmt w:val="bullet"/>
      <w:lvlText w:val="•"/>
      <w:lvlJc w:val="left"/>
      <w:pPr>
        <w:ind w:left="6937" w:hanging="363"/>
      </w:pPr>
      <w:rPr>
        <w:lang w:val="ru-RU" w:eastAsia="en-US" w:bidi="ar-SA"/>
      </w:rPr>
    </w:lvl>
    <w:lvl w:ilvl="8" w:tplc="69BCD8F0">
      <w:numFmt w:val="bullet"/>
      <w:lvlText w:val="•"/>
      <w:lvlJc w:val="left"/>
      <w:pPr>
        <w:ind w:left="7911" w:hanging="363"/>
      </w:pPr>
      <w:rPr>
        <w:lang w:val="ru-RU" w:eastAsia="en-US" w:bidi="ar-SA"/>
      </w:rPr>
    </w:lvl>
  </w:abstractNum>
  <w:abstractNum w:abstractNumId="5" w15:restartNumberingAfterBreak="0">
    <w:nsid w:val="4624084E"/>
    <w:multiLevelType w:val="hybridMultilevel"/>
    <w:tmpl w:val="92540F44"/>
    <w:lvl w:ilvl="0" w:tplc="03342A5E">
      <w:start w:val="1"/>
      <w:numFmt w:val="decimal"/>
      <w:lvlText w:val="%1."/>
      <w:lvlJc w:val="left"/>
      <w:pPr>
        <w:ind w:left="11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A8200">
      <w:numFmt w:val="bullet"/>
      <w:lvlText w:val="•"/>
      <w:lvlJc w:val="left"/>
      <w:pPr>
        <w:ind w:left="1093" w:hanging="327"/>
      </w:pPr>
      <w:rPr>
        <w:lang w:val="ru-RU" w:eastAsia="en-US" w:bidi="ar-SA"/>
      </w:rPr>
    </w:lvl>
    <w:lvl w:ilvl="2" w:tplc="B9081952">
      <w:numFmt w:val="bullet"/>
      <w:lvlText w:val="•"/>
      <w:lvlJc w:val="left"/>
      <w:pPr>
        <w:ind w:left="2067" w:hanging="327"/>
      </w:pPr>
      <w:rPr>
        <w:lang w:val="ru-RU" w:eastAsia="en-US" w:bidi="ar-SA"/>
      </w:rPr>
    </w:lvl>
    <w:lvl w:ilvl="3" w:tplc="E5405A06">
      <w:numFmt w:val="bullet"/>
      <w:lvlText w:val="•"/>
      <w:lvlJc w:val="left"/>
      <w:pPr>
        <w:ind w:left="3041" w:hanging="327"/>
      </w:pPr>
      <w:rPr>
        <w:lang w:val="ru-RU" w:eastAsia="en-US" w:bidi="ar-SA"/>
      </w:rPr>
    </w:lvl>
    <w:lvl w:ilvl="4" w:tplc="21BC6B6C">
      <w:numFmt w:val="bullet"/>
      <w:lvlText w:val="•"/>
      <w:lvlJc w:val="left"/>
      <w:pPr>
        <w:ind w:left="4015" w:hanging="327"/>
      </w:pPr>
      <w:rPr>
        <w:lang w:val="ru-RU" w:eastAsia="en-US" w:bidi="ar-SA"/>
      </w:rPr>
    </w:lvl>
    <w:lvl w:ilvl="5" w:tplc="91D8897C">
      <w:numFmt w:val="bullet"/>
      <w:lvlText w:val="•"/>
      <w:lvlJc w:val="left"/>
      <w:pPr>
        <w:ind w:left="4989" w:hanging="327"/>
      </w:pPr>
      <w:rPr>
        <w:lang w:val="ru-RU" w:eastAsia="en-US" w:bidi="ar-SA"/>
      </w:rPr>
    </w:lvl>
    <w:lvl w:ilvl="6" w:tplc="D4D80466">
      <w:numFmt w:val="bullet"/>
      <w:lvlText w:val="•"/>
      <w:lvlJc w:val="left"/>
      <w:pPr>
        <w:ind w:left="5963" w:hanging="327"/>
      </w:pPr>
      <w:rPr>
        <w:lang w:val="ru-RU" w:eastAsia="en-US" w:bidi="ar-SA"/>
      </w:rPr>
    </w:lvl>
    <w:lvl w:ilvl="7" w:tplc="2D7C6FF8">
      <w:numFmt w:val="bullet"/>
      <w:lvlText w:val="•"/>
      <w:lvlJc w:val="left"/>
      <w:pPr>
        <w:ind w:left="6937" w:hanging="327"/>
      </w:pPr>
      <w:rPr>
        <w:lang w:val="ru-RU" w:eastAsia="en-US" w:bidi="ar-SA"/>
      </w:rPr>
    </w:lvl>
    <w:lvl w:ilvl="8" w:tplc="E33ACE60">
      <w:numFmt w:val="bullet"/>
      <w:lvlText w:val="•"/>
      <w:lvlJc w:val="left"/>
      <w:pPr>
        <w:ind w:left="7911" w:hanging="327"/>
      </w:pPr>
      <w:rPr>
        <w:lang w:val="ru-RU" w:eastAsia="en-US" w:bidi="ar-SA"/>
      </w:rPr>
    </w:lvl>
  </w:abstractNum>
  <w:abstractNum w:abstractNumId="6" w15:restartNumberingAfterBreak="0">
    <w:nsid w:val="4F4E24C3"/>
    <w:multiLevelType w:val="hybridMultilevel"/>
    <w:tmpl w:val="0298E0E0"/>
    <w:lvl w:ilvl="0" w:tplc="A850930A">
      <w:start w:val="1"/>
      <w:numFmt w:val="decimal"/>
      <w:lvlText w:val="%1)"/>
      <w:lvlJc w:val="left"/>
      <w:pPr>
        <w:ind w:left="11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8844">
      <w:numFmt w:val="bullet"/>
      <w:lvlText w:val="•"/>
      <w:lvlJc w:val="left"/>
      <w:pPr>
        <w:ind w:left="1093" w:hanging="262"/>
      </w:pPr>
      <w:rPr>
        <w:lang w:val="ru-RU" w:eastAsia="en-US" w:bidi="ar-SA"/>
      </w:rPr>
    </w:lvl>
    <w:lvl w:ilvl="2" w:tplc="1F58E2E2">
      <w:numFmt w:val="bullet"/>
      <w:lvlText w:val="•"/>
      <w:lvlJc w:val="left"/>
      <w:pPr>
        <w:ind w:left="2067" w:hanging="262"/>
      </w:pPr>
      <w:rPr>
        <w:lang w:val="ru-RU" w:eastAsia="en-US" w:bidi="ar-SA"/>
      </w:rPr>
    </w:lvl>
    <w:lvl w:ilvl="3" w:tplc="735E484E">
      <w:numFmt w:val="bullet"/>
      <w:lvlText w:val="•"/>
      <w:lvlJc w:val="left"/>
      <w:pPr>
        <w:ind w:left="3041" w:hanging="262"/>
      </w:pPr>
      <w:rPr>
        <w:lang w:val="ru-RU" w:eastAsia="en-US" w:bidi="ar-SA"/>
      </w:rPr>
    </w:lvl>
    <w:lvl w:ilvl="4" w:tplc="4C745956">
      <w:numFmt w:val="bullet"/>
      <w:lvlText w:val="•"/>
      <w:lvlJc w:val="left"/>
      <w:pPr>
        <w:ind w:left="4015" w:hanging="262"/>
      </w:pPr>
      <w:rPr>
        <w:lang w:val="ru-RU" w:eastAsia="en-US" w:bidi="ar-SA"/>
      </w:rPr>
    </w:lvl>
    <w:lvl w:ilvl="5" w:tplc="B76AEF26">
      <w:numFmt w:val="bullet"/>
      <w:lvlText w:val="•"/>
      <w:lvlJc w:val="left"/>
      <w:pPr>
        <w:ind w:left="4989" w:hanging="262"/>
      </w:pPr>
      <w:rPr>
        <w:lang w:val="ru-RU" w:eastAsia="en-US" w:bidi="ar-SA"/>
      </w:rPr>
    </w:lvl>
    <w:lvl w:ilvl="6" w:tplc="1688E72C">
      <w:numFmt w:val="bullet"/>
      <w:lvlText w:val="•"/>
      <w:lvlJc w:val="left"/>
      <w:pPr>
        <w:ind w:left="5963" w:hanging="262"/>
      </w:pPr>
      <w:rPr>
        <w:lang w:val="ru-RU" w:eastAsia="en-US" w:bidi="ar-SA"/>
      </w:rPr>
    </w:lvl>
    <w:lvl w:ilvl="7" w:tplc="004CCE04">
      <w:numFmt w:val="bullet"/>
      <w:lvlText w:val="•"/>
      <w:lvlJc w:val="left"/>
      <w:pPr>
        <w:ind w:left="6937" w:hanging="262"/>
      </w:pPr>
      <w:rPr>
        <w:lang w:val="ru-RU" w:eastAsia="en-US" w:bidi="ar-SA"/>
      </w:rPr>
    </w:lvl>
    <w:lvl w:ilvl="8" w:tplc="FB0C89C2">
      <w:numFmt w:val="bullet"/>
      <w:lvlText w:val="•"/>
      <w:lvlJc w:val="left"/>
      <w:pPr>
        <w:ind w:left="7911" w:hanging="262"/>
      </w:pPr>
      <w:rPr>
        <w:lang w:val="ru-RU" w:eastAsia="en-US" w:bidi="ar-SA"/>
      </w:rPr>
    </w:lvl>
  </w:abstractNum>
  <w:abstractNum w:abstractNumId="7" w15:restartNumberingAfterBreak="0">
    <w:nsid w:val="5F337677"/>
    <w:multiLevelType w:val="hybridMultilevel"/>
    <w:tmpl w:val="18FA8502"/>
    <w:lvl w:ilvl="0" w:tplc="23B4189A">
      <w:start w:val="1"/>
      <w:numFmt w:val="decimal"/>
      <w:lvlText w:val="%1)"/>
      <w:lvlJc w:val="left"/>
      <w:pPr>
        <w:ind w:left="11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86296">
      <w:numFmt w:val="bullet"/>
      <w:lvlText w:val="•"/>
      <w:lvlJc w:val="left"/>
      <w:pPr>
        <w:ind w:left="1093" w:hanging="319"/>
      </w:pPr>
      <w:rPr>
        <w:lang w:val="ru-RU" w:eastAsia="en-US" w:bidi="ar-SA"/>
      </w:rPr>
    </w:lvl>
    <w:lvl w:ilvl="2" w:tplc="8ED02E88">
      <w:numFmt w:val="bullet"/>
      <w:lvlText w:val="•"/>
      <w:lvlJc w:val="left"/>
      <w:pPr>
        <w:ind w:left="2067" w:hanging="319"/>
      </w:pPr>
      <w:rPr>
        <w:lang w:val="ru-RU" w:eastAsia="en-US" w:bidi="ar-SA"/>
      </w:rPr>
    </w:lvl>
    <w:lvl w:ilvl="3" w:tplc="7C7E5508">
      <w:numFmt w:val="bullet"/>
      <w:lvlText w:val="•"/>
      <w:lvlJc w:val="left"/>
      <w:pPr>
        <w:ind w:left="3041" w:hanging="319"/>
      </w:pPr>
      <w:rPr>
        <w:lang w:val="ru-RU" w:eastAsia="en-US" w:bidi="ar-SA"/>
      </w:rPr>
    </w:lvl>
    <w:lvl w:ilvl="4" w:tplc="8340A686">
      <w:numFmt w:val="bullet"/>
      <w:lvlText w:val="•"/>
      <w:lvlJc w:val="left"/>
      <w:pPr>
        <w:ind w:left="4015" w:hanging="319"/>
      </w:pPr>
      <w:rPr>
        <w:lang w:val="ru-RU" w:eastAsia="en-US" w:bidi="ar-SA"/>
      </w:rPr>
    </w:lvl>
    <w:lvl w:ilvl="5" w:tplc="DC6810F8">
      <w:numFmt w:val="bullet"/>
      <w:lvlText w:val="•"/>
      <w:lvlJc w:val="left"/>
      <w:pPr>
        <w:ind w:left="4989" w:hanging="319"/>
      </w:pPr>
      <w:rPr>
        <w:lang w:val="ru-RU" w:eastAsia="en-US" w:bidi="ar-SA"/>
      </w:rPr>
    </w:lvl>
    <w:lvl w:ilvl="6" w:tplc="44C812BC">
      <w:numFmt w:val="bullet"/>
      <w:lvlText w:val="•"/>
      <w:lvlJc w:val="left"/>
      <w:pPr>
        <w:ind w:left="5963" w:hanging="319"/>
      </w:pPr>
      <w:rPr>
        <w:lang w:val="ru-RU" w:eastAsia="en-US" w:bidi="ar-SA"/>
      </w:rPr>
    </w:lvl>
    <w:lvl w:ilvl="7" w:tplc="3BDE18C4">
      <w:numFmt w:val="bullet"/>
      <w:lvlText w:val="•"/>
      <w:lvlJc w:val="left"/>
      <w:pPr>
        <w:ind w:left="6937" w:hanging="319"/>
      </w:pPr>
      <w:rPr>
        <w:lang w:val="ru-RU" w:eastAsia="en-US" w:bidi="ar-SA"/>
      </w:rPr>
    </w:lvl>
    <w:lvl w:ilvl="8" w:tplc="988CA2E8">
      <w:numFmt w:val="bullet"/>
      <w:lvlText w:val="•"/>
      <w:lvlJc w:val="left"/>
      <w:pPr>
        <w:ind w:left="7911" w:hanging="319"/>
      </w:pPr>
      <w:rPr>
        <w:lang w:val="ru-RU" w:eastAsia="en-US" w:bidi="ar-SA"/>
      </w:rPr>
    </w:lvl>
  </w:abstractNum>
  <w:abstractNum w:abstractNumId="8" w15:restartNumberingAfterBreak="0">
    <w:nsid w:val="78A52DD1"/>
    <w:multiLevelType w:val="hybridMultilevel"/>
    <w:tmpl w:val="CC580A08"/>
    <w:lvl w:ilvl="0" w:tplc="501E200A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837C4">
      <w:numFmt w:val="bullet"/>
      <w:lvlText w:val="•"/>
      <w:lvlJc w:val="left"/>
      <w:pPr>
        <w:ind w:left="1327" w:hanging="260"/>
      </w:pPr>
      <w:rPr>
        <w:lang w:val="ru-RU" w:eastAsia="en-US" w:bidi="ar-SA"/>
      </w:rPr>
    </w:lvl>
    <w:lvl w:ilvl="2" w:tplc="ED149B6C">
      <w:numFmt w:val="bullet"/>
      <w:lvlText w:val="•"/>
      <w:lvlJc w:val="left"/>
      <w:pPr>
        <w:ind w:left="2275" w:hanging="260"/>
      </w:pPr>
      <w:rPr>
        <w:lang w:val="ru-RU" w:eastAsia="en-US" w:bidi="ar-SA"/>
      </w:rPr>
    </w:lvl>
    <w:lvl w:ilvl="3" w:tplc="FC1091F8">
      <w:numFmt w:val="bullet"/>
      <w:lvlText w:val="•"/>
      <w:lvlJc w:val="left"/>
      <w:pPr>
        <w:ind w:left="3223" w:hanging="260"/>
      </w:pPr>
      <w:rPr>
        <w:lang w:val="ru-RU" w:eastAsia="en-US" w:bidi="ar-SA"/>
      </w:rPr>
    </w:lvl>
    <w:lvl w:ilvl="4" w:tplc="4F7C99D2">
      <w:numFmt w:val="bullet"/>
      <w:lvlText w:val="•"/>
      <w:lvlJc w:val="left"/>
      <w:pPr>
        <w:ind w:left="4171" w:hanging="260"/>
      </w:pPr>
      <w:rPr>
        <w:lang w:val="ru-RU" w:eastAsia="en-US" w:bidi="ar-SA"/>
      </w:rPr>
    </w:lvl>
    <w:lvl w:ilvl="5" w:tplc="B054FAE4">
      <w:numFmt w:val="bullet"/>
      <w:lvlText w:val="•"/>
      <w:lvlJc w:val="left"/>
      <w:pPr>
        <w:ind w:left="5119" w:hanging="260"/>
      </w:pPr>
      <w:rPr>
        <w:lang w:val="ru-RU" w:eastAsia="en-US" w:bidi="ar-SA"/>
      </w:rPr>
    </w:lvl>
    <w:lvl w:ilvl="6" w:tplc="8DB291B2">
      <w:numFmt w:val="bullet"/>
      <w:lvlText w:val="•"/>
      <w:lvlJc w:val="left"/>
      <w:pPr>
        <w:ind w:left="6067" w:hanging="260"/>
      </w:pPr>
      <w:rPr>
        <w:lang w:val="ru-RU" w:eastAsia="en-US" w:bidi="ar-SA"/>
      </w:rPr>
    </w:lvl>
    <w:lvl w:ilvl="7" w:tplc="F710E7E2">
      <w:numFmt w:val="bullet"/>
      <w:lvlText w:val="•"/>
      <w:lvlJc w:val="left"/>
      <w:pPr>
        <w:ind w:left="7015" w:hanging="260"/>
      </w:pPr>
      <w:rPr>
        <w:lang w:val="ru-RU" w:eastAsia="en-US" w:bidi="ar-SA"/>
      </w:rPr>
    </w:lvl>
    <w:lvl w:ilvl="8" w:tplc="680AC582">
      <w:numFmt w:val="bullet"/>
      <w:lvlText w:val="•"/>
      <w:lvlJc w:val="left"/>
      <w:pPr>
        <w:ind w:left="7963" w:hanging="260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9A"/>
    <w:rsid w:val="001D7A9A"/>
    <w:rsid w:val="00530F6E"/>
    <w:rsid w:val="00C07DCE"/>
    <w:rsid w:val="00C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7E80-70C3-4DBD-95AC-A82A8E7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0F6E"/>
    <w:pPr>
      <w:ind w:left="1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0F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530F6E"/>
    <w:pPr>
      <w:ind w:left="1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30F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0F6E"/>
    <w:pPr>
      <w:ind w:left="1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2022-08-10T05:22:00Z</dcterms:created>
  <dcterms:modified xsi:type="dcterms:W3CDTF">2022-08-10T05:22:00Z</dcterms:modified>
</cp:coreProperties>
</file>